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B3" w:rsidRDefault="00D254B3" w:rsidP="00D254B3">
      <w:pPr>
        <w:pStyle w:val="NormalWeb"/>
      </w:pPr>
      <w:r>
        <w:t>Cùng Đọc tài liệu xem các cách trả lời câu 5 trang 131 thuộc nội dung soạn bài Xúy vân giả dại Kết nối tri thức với cuộc sống (Bài 5: Tích trò sân khấu dân gian SGK ngữ văn 10 tập 1).</w:t>
      </w:r>
    </w:p>
    <w:p w:rsidR="00D254B3" w:rsidRDefault="00D254B3" w:rsidP="00D254B3">
      <w:pPr>
        <w:pStyle w:val="NormalWeb"/>
      </w:pPr>
      <w:r>
        <w:rPr>
          <w:rStyle w:val="Strong"/>
        </w:rPr>
        <w:t>Câu hỏi:</w:t>
      </w:r>
      <w:r>
        <w:t> Qua đoạn xưng danh của Xúy Vân, có thể nhận ra được những đặc điểm gì của sân khấu chèo (cách xưng danh, sự tương tác giữa người xem và người diễn…)?</w:t>
      </w:r>
    </w:p>
    <w:p w:rsidR="00D254B3" w:rsidRDefault="00D254B3" w:rsidP="00D254B3">
      <w:pPr>
        <w:pStyle w:val="NormalWeb"/>
      </w:pPr>
      <w:r>
        <w:rPr>
          <w:rStyle w:val="Emphasis"/>
        </w:rPr>
        <w:t>(Câu 5 trang 131 Ngữ văn 10 tập 1 Kết nối tri thức với cuộc sống)</w:t>
      </w:r>
    </w:p>
    <w:p w:rsidR="00D254B3" w:rsidRDefault="00D254B3" w:rsidP="00D254B3">
      <w:pPr>
        <w:pStyle w:val="NormalWeb"/>
      </w:pPr>
      <w:r>
        <w:rPr>
          <w:rStyle w:val="Strong"/>
        </w:rPr>
        <w:t>Trả lời: </w:t>
      </w:r>
    </w:p>
    <w:p w:rsidR="00D254B3" w:rsidRDefault="00D254B3" w:rsidP="00D254B3">
      <w:pPr>
        <w:pStyle w:val="NormalWeb"/>
      </w:pPr>
      <w:r>
        <w:rPr>
          <w:rStyle w:val="Emphasis"/>
          <w:u w:val="single"/>
        </w:rPr>
        <w:t>Cách trả lời 1:</w:t>
      </w:r>
    </w:p>
    <w:p w:rsidR="00D254B3" w:rsidRDefault="00D254B3" w:rsidP="00D254B3">
      <w:pPr>
        <w:pStyle w:val="NormalWeb"/>
      </w:pPr>
      <w:r>
        <w:t>Đoạn xưng danh của Xúy Vân đã thể hiện những đặc điểm của sân khấu chèo:</w:t>
      </w:r>
    </w:p>
    <w:p w:rsidR="00D254B3" w:rsidRDefault="00D254B3" w:rsidP="00D254B3">
      <w:pPr>
        <w:pStyle w:val="NormalWeb"/>
      </w:pPr>
      <w:r>
        <w:t>- Xưng danh: Xúy Vân bước ra sân khấu tự xưng danh, tên tuổi, xưng với mọi người là “tôi”, gọi người khác là “thiên hạ”</w:t>
      </w:r>
    </w:p>
    <w:p w:rsidR="00D254B3" w:rsidRDefault="00D254B3" w:rsidP="00D254B3">
      <w:pPr>
        <w:pStyle w:val="NormalWeb"/>
      </w:pPr>
      <w:r>
        <w:t>- Nhân vật: Xúy Vân là kiểu nhân vật tiêu biểu của chèo, một người bình thường không xa lạ với đời sống lao động của nhân dân</w:t>
      </w:r>
    </w:p>
    <w:p w:rsidR="00D254B3" w:rsidRDefault="00D254B3" w:rsidP="00D254B3">
      <w:pPr>
        <w:pStyle w:val="NormalWeb"/>
      </w:pPr>
      <w:r>
        <w:t>- Sự tương tác giữa người xem và người diễn: Xúy Vân chào xung quanh, tự xưng danh giới thiệu với mọi người trước khi nói về bản thân mình =&gt; tương tác với khán giả.</w:t>
      </w:r>
    </w:p>
    <w:p w:rsidR="00D254B3" w:rsidRDefault="00D254B3" w:rsidP="00D254B3">
      <w:pPr>
        <w:pStyle w:val="NormalWeb"/>
      </w:pPr>
      <w:r>
        <w:rPr>
          <w:rStyle w:val="Emphasis"/>
          <w:u w:val="single"/>
        </w:rPr>
        <w:t>Cách trả lời 2:</w:t>
      </w:r>
      <w:bookmarkStart w:id="0" w:name="_GoBack"/>
      <w:bookmarkEnd w:id="0"/>
    </w:p>
    <w:p w:rsidR="00D254B3" w:rsidRDefault="00D254B3" w:rsidP="00D254B3">
      <w:pPr>
        <w:pStyle w:val="NormalWeb"/>
      </w:pPr>
      <w:r>
        <w:t>Ta có thể nhận ra những đặc điểm như sau:</w:t>
      </w:r>
    </w:p>
    <w:p w:rsidR="00D254B3" w:rsidRDefault="00D254B3" w:rsidP="00D254B3">
      <w:pPr>
        <w:pStyle w:val="NormalWeb"/>
      </w:pPr>
      <w:r>
        <w:t>- Cách xưng danh: nhân vật tự thuật, tự xưng danh báo tính, tự bình luận về hành động hoặc nhân cách của chính mình</w:t>
      </w:r>
    </w:p>
    <w:p w:rsidR="00D254B3" w:rsidRDefault="00D254B3" w:rsidP="00D254B3">
      <w:pPr>
        <w:pStyle w:val="NormalWeb"/>
      </w:pPr>
      <w:r>
        <w:t>- Sự tương tác giữa người xem và người diễn: gọi là những đoạn thoại hướng ngoại, làm cho sân khấu chèo gần gũi, người xem có thể thêm các tiếng đế để tiếp lời nhân vật</w:t>
      </w:r>
    </w:p>
    <w:p w:rsidR="00D254B3" w:rsidRDefault="00D254B3" w:rsidP="00D254B3">
      <w:pPr>
        <w:pStyle w:val="NormalWeb"/>
        <w:jc w:val="center"/>
      </w:pPr>
      <w:r>
        <w:t>-/-</w:t>
      </w:r>
    </w:p>
    <w:p w:rsidR="00D254B3" w:rsidRDefault="00D254B3" w:rsidP="00D254B3">
      <w:pPr>
        <w:pStyle w:val="NormalWeb"/>
      </w:pPr>
      <w:r>
        <w:t>Trên đây là gợi ý trả lời câu câu 5 trang 131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D254B3" w:rsidRDefault="00D254B3" w:rsidP="00D254B3">
      <w:pPr>
        <w:pStyle w:val="NormalWeb"/>
        <w:jc w:val="right"/>
      </w:pPr>
      <w:r>
        <w:rPr>
          <w:rStyle w:val="Emphasis"/>
        </w:rPr>
        <w:t>- Tổng hợp các tài liệu và bài học soạn văn 10 mới -</w:t>
      </w:r>
    </w:p>
    <w:p w:rsidR="002F2F36" w:rsidRPr="00D254B3" w:rsidRDefault="002F2F36" w:rsidP="00D254B3"/>
    <w:sectPr w:rsidR="002F2F36" w:rsidRPr="00D254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41" w:rsidRDefault="00FF4E41" w:rsidP="00553645">
      <w:pPr>
        <w:spacing w:after="0" w:line="240" w:lineRule="auto"/>
      </w:pPr>
      <w:r>
        <w:separator/>
      </w:r>
    </w:p>
  </w:endnote>
  <w:endnote w:type="continuationSeparator" w:id="0">
    <w:p w:rsidR="00FF4E41" w:rsidRDefault="00FF4E41"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41" w:rsidRDefault="00FF4E41" w:rsidP="00553645">
      <w:pPr>
        <w:spacing w:after="0" w:line="240" w:lineRule="auto"/>
      </w:pPr>
      <w:r>
        <w:separator/>
      </w:r>
    </w:p>
  </w:footnote>
  <w:footnote w:type="continuationSeparator" w:id="0">
    <w:p w:rsidR="00FF4E41" w:rsidRDefault="00FF4E41"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D254B3" w:rsidRDefault="00D254B3" w:rsidP="00D254B3">
    <w:pPr>
      <w:pStyle w:val="Header"/>
    </w:pPr>
    <w:hyperlink r:id="rId1" w:history="1">
      <w:r w:rsidRPr="00D254B3">
        <w:rPr>
          <w:rStyle w:val="Hyperlink"/>
        </w:rPr>
        <w:t>Qua đoạn xưng danh của Xúy Vân, có thể nhận ra được những đặc điểm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529DF"/>
    <w:rsid w:val="00D76B4D"/>
    <w:rsid w:val="00D95ABF"/>
    <w:rsid w:val="00DA64C4"/>
    <w:rsid w:val="00DD1249"/>
    <w:rsid w:val="00DD1933"/>
    <w:rsid w:val="00DE2BA5"/>
    <w:rsid w:val="00DE5C2C"/>
    <w:rsid w:val="00E126B1"/>
    <w:rsid w:val="00E7075F"/>
    <w:rsid w:val="00E7246F"/>
    <w:rsid w:val="00EA6AE0"/>
    <w:rsid w:val="00EC716C"/>
    <w:rsid w:val="00ED2209"/>
    <w:rsid w:val="00EE6F0A"/>
    <w:rsid w:val="00F23176"/>
    <w:rsid w:val="00F30DBF"/>
    <w:rsid w:val="00F36E3D"/>
    <w:rsid w:val="00F53B35"/>
    <w:rsid w:val="00F869E4"/>
    <w:rsid w:val="00F930EA"/>
    <w:rsid w:val="00FA1715"/>
    <w:rsid w:val="00FC30DD"/>
    <w:rsid w:val="00FF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doan-xung-danh-cua-xuy-van-co-the-nhan-ra-duoc-nhung-dac-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A171E-CB15-4759-B34A-F17FA92B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Hãy chọn phân tích một đoạn lời thoại để làm rõ những mâu thuẫn</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đoạn xưng danh của Xúy Vân, có thể nhận ra được những đặc điểm</dc:title>
  <dc:subject>Qua đoạn xưng danh của Xúy Vân, có thể nhận ra được những đặc điểm gì của sân khấu chèo (cách xưng danh, sự tương tác giữa người xem và người diễn…)?</dc:subject>
  <dc:creator>doctailieu.com</dc:creator>
  <cp:keywords>Soạn văn 10 Kết nối tri thức</cp:keywords>
  <dc:description/>
  <cp:lastModifiedBy>Microsoft account</cp:lastModifiedBy>
  <cp:revision>2</cp:revision>
  <cp:lastPrinted>2022-08-16T03:20:00Z</cp:lastPrinted>
  <dcterms:created xsi:type="dcterms:W3CDTF">2022-08-16T03:27:00Z</dcterms:created>
  <dcterms:modified xsi:type="dcterms:W3CDTF">2022-08-16T03:27:00Z</dcterms:modified>
</cp:coreProperties>
</file>