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F4" w:rsidRDefault="00313DF4" w:rsidP="00313DF4">
      <w:pPr>
        <w:pStyle w:val="NormalWeb"/>
      </w:pPr>
      <w:r>
        <w:t xml:space="preserve">Đọc tài liệu hướng dẫn trả lời câu hỏi </w:t>
      </w:r>
      <w:r>
        <w:rPr>
          <w:rStyle w:val="Strong"/>
        </w:rPr>
        <w:t xml:space="preserve">bài 2 trang 20 SGK </w:t>
      </w:r>
      <w:hyperlink r:id="rId4" w:tooltip="Ngữ văn 9" w:history="1">
        <w:r>
          <w:rPr>
            <w:rStyle w:val="Hyperlink"/>
            <w:b/>
            <w:bCs/>
          </w:rPr>
          <w:t>Ngữ văn 9</w:t>
        </w:r>
      </w:hyperlink>
      <w:r>
        <w:rPr>
          <w:rStyle w:val="Strong"/>
        </w:rPr>
        <w:t xml:space="preserve"> tập 1</w:t>
      </w:r>
      <w:r>
        <w:t xml:space="preserve"> phần </w:t>
      </w:r>
      <w:hyperlink r:id="rId5" w:tooltip="soạn bài Đấu tranh cho một thế giới hòa bình" w:history="1">
        <w:r>
          <w:rPr>
            <w:rStyle w:val="Hyperlink"/>
          </w:rPr>
          <w:t>soạn bài Đấu tranh cho một thế giới hòa bình</w:t>
        </w:r>
      </w:hyperlink>
      <w:r>
        <w:t xml:space="preserve"> từ ngắn gọn tới chi tiết nhất. Mời các em tham khảo.</w:t>
      </w:r>
    </w:p>
    <w:p w:rsidR="00313DF4" w:rsidRDefault="00313DF4" w:rsidP="00313DF4">
      <w:pPr>
        <w:pStyle w:val="NormalWeb"/>
      </w:pPr>
      <w:r>
        <w:rPr>
          <w:rStyle w:val="Strong"/>
        </w:rPr>
        <w:t>Câu hỏi</w:t>
      </w:r>
    </w:p>
    <w:p w:rsidR="00313DF4" w:rsidRDefault="00313DF4" w:rsidP="00313DF4">
      <w:pPr>
        <w:pStyle w:val="NormalWeb"/>
      </w:pPr>
      <w:r>
        <w:t>Trong đoạn đầu văn bản, nguy cơ chiến tranh hạt nhân đe dọa loài người và toàn bộ sự sống trên trái đất đã được tác giả chỉ ra rất cụ thể bằng cách lập luận như thế nào?</w:t>
      </w:r>
    </w:p>
    <w:p w:rsidR="00313DF4" w:rsidRDefault="00313DF4" w:rsidP="00313DF4">
      <w:pPr>
        <w:pStyle w:val="Heading2"/>
      </w:pPr>
      <w:r>
        <w:t>Trả lời bài 2 trang 20 SGK Ngữ văn 9 tập 1</w:t>
      </w:r>
    </w:p>
    <w:p w:rsidR="00313DF4" w:rsidRDefault="00313DF4" w:rsidP="00313DF4">
      <w:pPr>
        <w:pStyle w:val="NormalWeb"/>
      </w:pPr>
      <w:r>
        <w:t>Để soạn bài Đấu tranh cho một thế giới hòa bình tối ưu nhất, Đọc-Tài-Liệu tổng hợp nhiều cách trả lời khác nhau cho nội dung câu hỏi bài 2 trang 20 SGK Ngữ văn lớp 9 tập 1 như sau:</w:t>
      </w:r>
    </w:p>
    <w:p w:rsidR="00313DF4" w:rsidRPr="00313DF4" w:rsidRDefault="00313DF4" w:rsidP="00313DF4">
      <w:pPr>
        <w:pStyle w:val="NormalWeb"/>
        <w:rPr>
          <w:b/>
        </w:rPr>
      </w:pPr>
      <w:r w:rsidRPr="00313DF4">
        <w:rPr>
          <w:rStyle w:val="marker"/>
          <w:b/>
          <w:u w:val="single"/>
        </w:rPr>
        <w:t>Trả lời ngắn gọn nhất</w:t>
      </w:r>
    </w:p>
    <w:p w:rsidR="00313DF4" w:rsidRDefault="00313DF4" w:rsidP="00313DF4">
      <w:pPr>
        <w:pStyle w:val="NormalWeb"/>
      </w:pPr>
      <w:r>
        <w:t>Trong đoạn đầu bài văn, nguy cơ chiến tranh hạt nhân đe dọa loài người và sự sống trên trái Đất đã được tác giả chỉ ra rất cụ thể bằng cách lập luận chứng minh. Tác giả mở đầu bài viết bằng việc xác định một mốc thời gian cụ thể và đưa ra số liệu cụ thể đầu đạn hạt nhân với những phép tính đơn giản và rõ ràng. Cách nêu vấn đề trực tiếp và đưa những chứng cứ rất rõ ràng, mạnh mẽ của tác giả đã thu hút người đọc, gây ấn tượng về tính chất hệ trọng của vấn đề đang được nói tới.</w:t>
      </w:r>
    </w:p>
    <w:p w:rsidR="00313DF4" w:rsidRPr="00313DF4" w:rsidRDefault="00313DF4" w:rsidP="00313DF4">
      <w:pPr>
        <w:pStyle w:val="NormalWeb"/>
        <w:rPr>
          <w:b/>
        </w:rPr>
      </w:pPr>
      <w:r w:rsidRPr="00313DF4">
        <w:rPr>
          <w:rStyle w:val="marker"/>
          <w:b/>
          <w:u w:val="single"/>
        </w:rPr>
        <w:t>Trả lời đầy đủ</w:t>
      </w:r>
    </w:p>
    <w:p w:rsidR="00313DF4" w:rsidRDefault="00313DF4" w:rsidP="00313DF4">
      <w:pPr>
        <w:pStyle w:val="NormalWeb"/>
      </w:pPr>
      <w:r>
        <w:t>Phần đầu tác giả chỉ ra thời gian cụ thể, đưa ra số liệu, với một phép tính đơn giản.</w:t>
      </w:r>
    </w:p>
    <w:p w:rsidR="00313DF4" w:rsidRDefault="00313DF4" w:rsidP="00313DF4">
      <w:pPr>
        <w:pStyle w:val="NormalWeb"/>
      </w:pPr>
      <w:r>
        <w:t>- Để thấy rõ hơn sức tàn phá khủng khiếp của kho vũ khí hạt nhân, tác giả đưa ra những số liệu tính toán thuyết phục</w:t>
      </w:r>
    </w:p>
    <w:p w:rsidR="00313DF4" w:rsidRDefault="00313DF4" w:rsidP="00313DF4">
      <w:pPr>
        <w:pStyle w:val="NormalWeb"/>
      </w:pPr>
      <w:r>
        <w:t>=&gt; Thu hút người đọc, gây ấn tượng mạnh mẽ về tính chất hệ trọng của vấn đề được nói tới.</w:t>
      </w:r>
    </w:p>
    <w:p w:rsidR="00313DF4" w:rsidRPr="00313DF4" w:rsidRDefault="00313DF4" w:rsidP="00313DF4">
      <w:pPr>
        <w:pStyle w:val="NormalWeb"/>
        <w:rPr>
          <w:b/>
        </w:rPr>
      </w:pPr>
      <w:bookmarkStart w:id="0" w:name="_GoBack"/>
      <w:r w:rsidRPr="00313DF4">
        <w:rPr>
          <w:rStyle w:val="marker"/>
          <w:b/>
          <w:u w:val="single"/>
        </w:rPr>
        <w:t>Trả lời chi tiết</w:t>
      </w:r>
    </w:p>
    <w:bookmarkEnd w:id="0"/>
    <w:p w:rsidR="00313DF4" w:rsidRDefault="00313DF4" w:rsidP="00313DF4">
      <w:pPr>
        <w:pStyle w:val="NormalWeb"/>
      </w:pPr>
      <w:r>
        <w:t>Nguy cơ chiến tranh hạt nhân đe doạ loài người và sự sống trên thế giới được tác giả chỉ ra bằng cách lập luận chứng minh, thông qua những sự kiện, số liệu và sự lập luận chặt chẽ:</w:t>
      </w:r>
    </w:p>
    <w:p w:rsidR="00313DF4" w:rsidRDefault="00313DF4" w:rsidP="00313DF4">
      <w:pPr>
        <w:pStyle w:val="NormalWeb"/>
      </w:pPr>
      <w:r>
        <w:t>- Xác định thời điểm cụ thể của thông tin: ngày 8 - 8 - 1986;</w:t>
      </w:r>
    </w:p>
    <w:p w:rsidR="00313DF4" w:rsidRDefault="00313DF4" w:rsidP="00313DF4">
      <w:pPr>
        <w:pStyle w:val="NormalWeb"/>
      </w:pPr>
      <w:r>
        <w:t>- Đưa ra số liệu cụ thể về trữ lượng đầu đạn hạt nhân: Hơn 50 000 đầu đạn hạt nhân được bố trí khắp hành tinh, số đầu đạn đó có sức công phá đến mức bình quân mỗi người dân đang ngồi trên một thùng 4 tấn thuốc nổ</w:t>
      </w:r>
    </w:p>
    <w:p w:rsidR="00313DF4" w:rsidRDefault="00313DF4" w:rsidP="00313DF4">
      <w:pPr>
        <w:pStyle w:val="NormalWeb"/>
      </w:pPr>
      <w:r>
        <w:t>- Giải thích về khả năng huỷ diệt của nó: có khả năng huỷ diệt 12 lần toàn bộ sự sống trên Trái Đất, có khả năng tàn phá tất cả các hành tinh đang xoay quanh Mặt Trời, cộng thêm bốn hành tinh khác nữa và phá huỷ thế thăng bằng của hệ Mặt Trời.</w:t>
      </w:r>
    </w:p>
    <w:p w:rsidR="00313DF4" w:rsidRDefault="00313DF4" w:rsidP="00313DF4">
      <w:pPr>
        <w:pStyle w:val="NormalWeb"/>
        <w:jc w:val="center"/>
      </w:pPr>
      <w:r>
        <w:lastRenderedPageBreak/>
        <w:t>-/-</w:t>
      </w:r>
    </w:p>
    <w:p w:rsidR="00313DF4" w:rsidRDefault="00313DF4" w:rsidP="00313DF4">
      <w:pPr>
        <w:pStyle w:val="NormalWeb"/>
      </w:pPr>
      <w:r>
        <w:rPr>
          <w:rStyle w:val="Strong"/>
        </w:rPr>
        <w:t>Bài 2 trang 20 SGK Ngữ văn 9 tập 1</w:t>
      </w:r>
      <w:r>
        <w:t xml:space="preserve"> được hướng dẫn trả lời và trình bày theo các cách khác nhau. Hãy vận dụng kết hợp với kiến thức của bản thân em để có những lựa chọn trình bày tối ưu nhất, dễ hiểu nhất khi soạn bài Đấu tranh cho một thế giới hòa bình trong khi làm bài </w:t>
      </w:r>
      <w:hyperlink r:id="rId6" w:tooltip="soạn văn 9" w:history="1">
        <w:r>
          <w:rPr>
            <w:rStyle w:val="Hyperlink"/>
          </w:rPr>
          <w:t>soạn văn 9</w:t>
        </w:r>
      </w:hyperlink>
      <w:r>
        <w:t xml:space="preserve"> trước khi lên lớp.</w:t>
      </w:r>
    </w:p>
    <w:p w:rsidR="00A646D6" w:rsidRPr="00313DF4" w:rsidRDefault="00A646D6" w:rsidP="00313DF4"/>
    <w:sectPr w:rsidR="00A646D6" w:rsidRPr="0031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1"/>
    <w:rsid w:val="00313DF4"/>
    <w:rsid w:val="005C5193"/>
    <w:rsid w:val="00A646D6"/>
    <w:rsid w:val="00B30FF7"/>
    <w:rsid w:val="00D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57DA-AAF1-498E-A6C8-978F94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FF7"/>
    <w:rPr>
      <w:color w:val="0000FF"/>
      <w:u w:val="single"/>
    </w:rPr>
  </w:style>
  <w:style w:type="character" w:customStyle="1" w:styleId="marker">
    <w:name w:val="marker"/>
    <w:basedOn w:val="DefaultParagraphFont"/>
    <w:rsid w:val="00B30FF7"/>
  </w:style>
  <w:style w:type="character" w:styleId="Strong">
    <w:name w:val="Strong"/>
    <w:basedOn w:val="DefaultParagraphFont"/>
    <w:uiPriority w:val="22"/>
    <w:qFormat/>
    <w:rsid w:val="00B3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56">
      <w:bodyDiv w:val="1"/>
      <w:marLeft w:val="0"/>
      <w:marRight w:val="0"/>
      <w:marTop w:val="0"/>
      <w:marBottom w:val="0"/>
      <w:divBdr>
        <w:top w:val="none" w:sz="0" w:space="0" w:color="auto"/>
        <w:left w:val="none" w:sz="0" w:space="0" w:color="auto"/>
        <w:bottom w:val="none" w:sz="0" w:space="0" w:color="auto"/>
        <w:right w:val="none" w:sz="0" w:space="0" w:color="auto"/>
      </w:divBdr>
    </w:div>
    <w:div w:id="845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dau-tranh-cho-mot-the-gioi-hoa-binh-sgk-ngu-van-9"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2022-03-02T02:56:00Z</cp:lastPrinted>
  <dcterms:created xsi:type="dcterms:W3CDTF">2022-03-02T07:25:00Z</dcterms:created>
  <dcterms:modified xsi:type="dcterms:W3CDTF">2022-03-02T07:25:00Z</dcterms:modified>
</cp:coreProperties>
</file>